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9F" w:rsidRPr="0068119F" w:rsidRDefault="0068119F" w:rsidP="006811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9504992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68119F" w:rsidRPr="0068119F" w:rsidRDefault="0068119F" w:rsidP="006811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 złożenia podania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</w:t>
      </w:r>
      <w:r w:rsidR="00431AC8">
        <w:rPr>
          <w:rFonts w:ascii="Times New Roman" w:eastAsia="Times New Roman" w:hAnsi="Times New Roman" w:cs="Times New Roman"/>
          <w:sz w:val="24"/>
          <w:szCs w:val="24"/>
          <w:lang w:eastAsia="pl-PL"/>
        </w:rPr>
        <w:t>ki / studenta</w:t>
      </w:r>
      <w:bookmarkStart w:id="1" w:name="_GoBack"/>
      <w:bookmarkEnd w:id="1"/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rok i stopień studiów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nr indeksu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komórkowy, e-mail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8446C0" w:rsidP="0068119F">
      <w:pPr>
        <w:spacing w:after="0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Z-ca D</w:t>
      </w:r>
      <w:r w:rsidR="0068119F"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Kolegium MISH UW</w:t>
      </w:r>
    </w:p>
    <w:p w:rsidR="0068119F" w:rsidRPr="0068119F" w:rsidRDefault="008446C0" w:rsidP="0068119F">
      <w:pPr>
        <w:spacing w:after="0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 kontaktów z wydziałami</w:t>
      </w:r>
    </w:p>
    <w:p w:rsidR="0068119F" w:rsidRPr="0068119F" w:rsidRDefault="0068119F" w:rsidP="0068119F">
      <w:pPr>
        <w:spacing w:after="0"/>
        <w:ind w:left="1416" w:firstLine="708"/>
        <w:jc w:val="right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doc. dr Anna Rosner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przyznanie rekomendacji</w:t>
      </w:r>
    </w:p>
    <w:p w:rsidR="0068119F" w:rsidRPr="0068119F" w:rsidRDefault="0068119F" w:rsidP="006811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realizacji minimum programowego na kierunku limitowanym</w:t>
      </w:r>
      <w:r w:rsidRPr="0068119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68119F" w:rsidRPr="0068119F" w:rsidRDefault="0068119F" w:rsidP="006811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studia I stopnia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Prawo  </w:t>
      </w:r>
    </w:p>
    <w:p w:rsidR="0068119F" w:rsidRPr="0068119F" w:rsidRDefault="0068119F" w:rsidP="0068119F">
      <w:pPr>
        <w:spacing w:after="0"/>
        <w:ind w:firstLine="4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firstLine="4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przyznanie rekomendacji na kierunek:</w:t>
      </w:r>
      <w:r w:rsidRPr="0068119F" w:rsidDel="00596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przeszłości ubiegałem/</w:t>
      </w:r>
      <w:proofErr w:type="spellStart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rekomendację na ten kierunek: TAK/NIE.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proszę podać ile razy i w jakim czasie: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Otrzymałem/</w:t>
      </w:r>
      <w:proofErr w:type="spellStart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rekomendację na kierunek/kierunki: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Realizuję minimum programowe na kierunku niewymagającym rekomendacji: TAK/NIE.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proszę podać na jakim: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0D4AF0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119F"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biegam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/będę się ubiegać</w:t>
      </w:r>
      <w:r w:rsidR="0068119F"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rekomendację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2018/2019</w:t>
      </w:r>
      <w:r w:rsidR="0068119F"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inne kierunki: TAK/NIE.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proszę podać na jakie: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przyznania mi więcej niż jednej rekomendacji wybrał(a)bym</w:t>
      </w:r>
      <w:r w:rsidRPr="00681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Uczęszczałem/</w:t>
      </w:r>
      <w:proofErr w:type="spellStart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następujące zajęcia należące do programu studiów kierunku, którego dotyczy moje podanie (proszę podać wszystkie oceny włącznie z niedostatecznymi,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– jeśli dotyczy – informację o niezaliczeniu (NZAL) lub nieklasyfikowaniu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przedmiotu (NK)):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z powyższych przedmiotów (obliczona zgodnie z Regulaminem Studiów na Uniwersytecie Warszawskim)</w:t>
      </w:r>
      <w:r w:rsidRPr="00681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zajęciami należącymi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studiów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kierunku, którego dotyczy moje podanie, uczęszczałem/</w:t>
      </w:r>
      <w:proofErr w:type="spellStart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następujące zajęcia w ramach studiów w Kolegium MISH UW (proszę podać wszystkie oceny włącznie z niedostatecznymi, a także – jeśli dotyczy –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niezaliczeniu (NZAL) lub nieklasyfikowaniu z przedmiotu (NK))</w:t>
      </w:r>
      <w:r w:rsidRPr="00681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z powyższych przedmiotów (obliczona zgodnie z Regulaminem Studiów na Uniwersytecie Warszawskim)</w:t>
      </w:r>
      <w:r w:rsidRPr="00681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5"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Zaliczyłem</w:t>
      </w:r>
      <w:r w:rsidR="009B0C8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9B0C8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9B0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zajęcia z ostatniego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studiów: TAK/NIE.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NIE, proszę podać, które zajęcia nie zostały zaliczone, uwzględniając wszystkie oceny niedostateczne, a także informację o niezaliczeniu (NZAL) lub nieklasyfikowaniu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przedmiotu (NK):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Uzyskałem/</w:t>
      </w:r>
      <w:proofErr w:type="spellStart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dotychczasowych studiów w Kolegium MISH UW (ze wszystkich lat studiów na danym stopniu studiów) następującą średnią ocen (obliczoną zgodnie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Studiów na Uniwersytecie Warszawskim)</w:t>
      </w:r>
      <w:r w:rsidRPr="00681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Default="0068119F" w:rsidP="0068119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dodatkowe, w tym informacje o osiągnięciach i aktywnościach naukowych, społecznych i innych (nie więcej niż 5 tys. znaków)</w:t>
      </w:r>
      <w:r w:rsidRPr="00681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Pr="0068119F" w:rsidRDefault="00224C6D" w:rsidP="0068119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ubiegania się o minimum na studia filologiczne (literaturoznawcze, językoznawcze, kulturoznawcze) lub studia w języku obcym proszę podać poziom znajomości języka (certyfikat biegłości językowej lub stopień z egzaminu maturalnego).</w:t>
      </w: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Default="00224C6D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C6D" w:rsidRPr="0068119F" w:rsidRDefault="00224C6D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Default="0068119F" w:rsidP="0068119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wymaganych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119F" w:rsidRDefault="0068119F" w:rsidP="006811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 informacji podanych 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11.</w:t>
      </w:r>
    </w:p>
    <w:p w:rsidR="0068119F" w:rsidRDefault="0068119F" w:rsidP="006811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tutora (w zaklejonej kopercie). </w:t>
      </w:r>
    </w:p>
    <w:p w:rsidR="0068119F" w:rsidRDefault="0068119F" w:rsidP="006811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</w:t>
      </w:r>
    </w:p>
    <w:p w:rsidR="00224C6D" w:rsidRPr="0068119F" w:rsidRDefault="00224C6D" w:rsidP="0022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 w:rsidDel="0033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powyższych danych potwierdzam niniejszym podpisem.</w:t>
      </w: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19F" w:rsidRPr="0068119F" w:rsidRDefault="0068119F" w:rsidP="006811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złożenia podania: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student</w:t>
      </w:r>
      <w:r w:rsidR="00431AC8">
        <w:rPr>
          <w:rFonts w:ascii="Times New Roman" w:eastAsia="Times New Roman" w:hAnsi="Times New Roman" w:cs="Times New Roman"/>
          <w:sz w:val="24"/>
          <w:szCs w:val="24"/>
          <w:lang w:eastAsia="pl-PL"/>
        </w:rPr>
        <w:t>ki / studenta</w:t>
      </w:r>
      <w:r w:rsidRPr="006811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B6622" w:rsidRDefault="004B6622"/>
    <w:bookmarkEnd w:id="0"/>
    <w:p w:rsidR="007C2130" w:rsidRDefault="007C2130"/>
    <w:sectPr w:rsidR="007C2130" w:rsidSect="005D7A3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4A" w:rsidRDefault="0067264A" w:rsidP="0068119F">
      <w:pPr>
        <w:spacing w:after="0" w:line="240" w:lineRule="auto"/>
      </w:pPr>
      <w:r>
        <w:separator/>
      </w:r>
    </w:p>
  </w:endnote>
  <w:endnote w:type="continuationSeparator" w:id="0">
    <w:p w:rsidR="0067264A" w:rsidRDefault="0067264A" w:rsidP="0068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FF" w:rsidRPr="005D7A37" w:rsidRDefault="00CA7EAC" w:rsidP="00334AAF">
    <w:pPr>
      <w:pStyle w:val="Stopka"/>
      <w:jc w:val="right"/>
      <w:rPr>
        <w:rFonts w:ascii="Times New Roman" w:hAnsi="Times New Roman" w:cs="Times New Roman"/>
        <w:sz w:val="24"/>
        <w:szCs w:val="24"/>
      </w:rPr>
    </w:pPr>
    <w:r w:rsidRPr="005D7A37">
      <w:rPr>
        <w:rFonts w:ascii="Times New Roman" w:hAnsi="Times New Roman" w:cs="Times New Roman"/>
        <w:sz w:val="24"/>
        <w:szCs w:val="24"/>
      </w:rPr>
      <w:fldChar w:fldCharType="begin"/>
    </w:r>
    <w:r w:rsidRPr="005D7A3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D7A37">
      <w:rPr>
        <w:rFonts w:ascii="Times New Roman" w:hAnsi="Times New Roman" w:cs="Times New Roman"/>
        <w:sz w:val="24"/>
        <w:szCs w:val="24"/>
      </w:rPr>
      <w:fldChar w:fldCharType="separate"/>
    </w:r>
    <w:r w:rsidR="008446C0">
      <w:rPr>
        <w:rFonts w:ascii="Times New Roman" w:hAnsi="Times New Roman" w:cs="Times New Roman"/>
        <w:noProof/>
        <w:sz w:val="24"/>
        <w:szCs w:val="24"/>
      </w:rPr>
      <w:t>4</w:t>
    </w:r>
    <w:r w:rsidRPr="005D7A37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F18FF" w:rsidRPr="005D7A37" w:rsidRDefault="00431AC8" w:rsidP="00CC506E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4A" w:rsidRDefault="0067264A" w:rsidP="0068119F">
      <w:pPr>
        <w:spacing w:after="0" w:line="240" w:lineRule="auto"/>
      </w:pPr>
      <w:r>
        <w:separator/>
      </w:r>
    </w:p>
  </w:footnote>
  <w:footnote w:type="continuationSeparator" w:id="0">
    <w:p w:rsidR="0067264A" w:rsidRDefault="0067264A" w:rsidP="0068119F">
      <w:pPr>
        <w:spacing w:after="0" w:line="240" w:lineRule="auto"/>
      </w:pPr>
      <w:r>
        <w:continuationSeparator/>
      </w:r>
    </w:p>
  </w:footnote>
  <w:footnote w:id="1">
    <w:p w:rsidR="0068119F" w:rsidRPr="00B361D2" w:rsidRDefault="0068119F" w:rsidP="0068119F">
      <w:pPr>
        <w:rPr>
          <w:rFonts w:ascii="Times New Roman" w:hAnsi="Times New Roman" w:cs="Times New Roman"/>
          <w:sz w:val="20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  <w:sz w:val="20"/>
        </w:rPr>
        <w:t xml:space="preserve"> Student</w:t>
      </w:r>
      <w:r w:rsidR="00431AC8">
        <w:rPr>
          <w:rFonts w:ascii="Times New Roman" w:hAnsi="Times New Roman" w:cs="Times New Roman"/>
          <w:sz w:val="20"/>
        </w:rPr>
        <w:t xml:space="preserve">ka/ Student </w:t>
      </w:r>
      <w:r w:rsidRPr="003961E5">
        <w:rPr>
          <w:rFonts w:ascii="Times New Roman" w:hAnsi="Times New Roman" w:cs="Times New Roman"/>
          <w:sz w:val="20"/>
        </w:rPr>
        <w:t>wypełnia podanie, opatruje własnoręcznym podpisem i składa w Sekretariacie Kolegium MISH UW w terminach określonych w danym roku akademickim, podanych na stronie Kolegium. Podania rozpatruje Komisja ds. Rekomendacji na podstawie zasad opracowanych przez Dyrekcję i Samorząd Studentów Kolegium MISH UW</w:t>
      </w:r>
      <w:r w:rsidRPr="00592B1F">
        <w:rPr>
          <w:rFonts w:ascii="Times New Roman" w:hAnsi="Times New Roman" w:cs="Times New Roman"/>
          <w:sz w:val="20"/>
        </w:rPr>
        <w:t xml:space="preserve">. Zasady są dostępne na stronie Kolegium MISH UW </w:t>
      </w:r>
      <w:r w:rsidRPr="00B361D2">
        <w:rPr>
          <w:rFonts w:ascii="Times New Roman" w:hAnsi="Times New Roman" w:cs="Times New Roman"/>
          <w:sz w:val="20"/>
        </w:rPr>
        <w:t>i Samorządu Studentów Kolegium MISH UW.</w:t>
      </w:r>
    </w:p>
  </w:footnote>
  <w:footnote w:id="2">
    <w:p w:rsidR="0068119F" w:rsidRPr="00332C6A" w:rsidRDefault="0068119F" w:rsidP="0068119F">
      <w:pPr>
        <w:pStyle w:val="Tekstprzypisudolnego"/>
        <w:rPr>
          <w:rFonts w:ascii="Times New Roman" w:hAnsi="Times New Roman" w:cs="Times New Roman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</w:rPr>
        <w:t xml:space="preserve"> Student</w:t>
      </w:r>
      <w:r w:rsidR="00431AC8">
        <w:rPr>
          <w:rFonts w:ascii="Times New Roman" w:hAnsi="Times New Roman" w:cs="Times New Roman"/>
        </w:rPr>
        <w:t xml:space="preserve">ka/ Student </w:t>
      </w:r>
      <w:r w:rsidRPr="003961E5">
        <w:rPr>
          <w:rFonts w:ascii="Times New Roman" w:hAnsi="Times New Roman" w:cs="Times New Roman"/>
        </w:rPr>
        <w:t>może otrzymać więcej niż jedną rekomendację. W przypadku dużej liczb</w:t>
      </w:r>
      <w:r w:rsidRPr="00592B1F">
        <w:rPr>
          <w:rFonts w:ascii="Times New Roman" w:hAnsi="Times New Roman" w:cs="Times New Roman"/>
        </w:rPr>
        <w:t xml:space="preserve">y osób wnioskujących </w:t>
      </w:r>
      <w:r w:rsidRPr="00592B1F">
        <w:rPr>
          <w:rFonts w:ascii="Times New Roman" w:hAnsi="Times New Roman" w:cs="Times New Roman"/>
        </w:rPr>
        <w:br/>
      </w:r>
      <w:r w:rsidRPr="0097286A">
        <w:rPr>
          <w:rFonts w:ascii="Times New Roman" w:hAnsi="Times New Roman" w:cs="Times New Roman"/>
        </w:rPr>
        <w:t xml:space="preserve">o rekomendację, przewyższającej limit miejsc na </w:t>
      </w:r>
      <w:r w:rsidRPr="00332C6A">
        <w:rPr>
          <w:rFonts w:ascii="Times New Roman" w:hAnsi="Times New Roman" w:cs="Times New Roman"/>
        </w:rPr>
        <w:t>danym kierunku, Komisja może przyznać studentowi w danym roku akademickim tylko jedną rekomendację – na kierunku, za który uzyskał więcej punktów lub zaznaczył go jako kierunek I wyboru.</w:t>
      </w:r>
    </w:p>
  </w:footnote>
  <w:footnote w:id="3">
    <w:p w:rsidR="0068119F" w:rsidRPr="003961E5" w:rsidRDefault="0068119F" w:rsidP="0068119F">
      <w:pPr>
        <w:pStyle w:val="Akapitzlist"/>
        <w:ind w:left="0"/>
        <w:contextualSpacing/>
        <w:rPr>
          <w:rFonts w:ascii="Times New Roman" w:hAnsi="Times New Roman" w:cs="Times New Roman"/>
          <w:sz w:val="20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  <w:sz w:val="20"/>
        </w:rPr>
        <w:t xml:space="preserve"> Por. § 3</w:t>
      </w:r>
      <w:r w:rsidR="00644AC2">
        <w:rPr>
          <w:rFonts w:ascii="Times New Roman" w:hAnsi="Times New Roman" w:cs="Times New Roman"/>
          <w:sz w:val="20"/>
        </w:rPr>
        <w:t>6</w:t>
      </w:r>
      <w:r w:rsidRPr="003961E5">
        <w:rPr>
          <w:rFonts w:ascii="Times New Roman" w:hAnsi="Times New Roman" w:cs="Times New Roman"/>
          <w:sz w:val="20"/>
        </w:rPr>
        <w:t xml:space="preserve"> Regulaminu Studiów na Uniwersytecie Warszawskim z dn. </w:t>
      </w:r>
      <w:r w:rsidR="00644AC2">
        <w:rPr>
          <w:rFonts w:ascii="Times New Roman" w:hAnsi="Times New Roman" w:cs="Times New Roman"/>
          <w:sz w:val="20"/>
        </w:rPr>
        <w:t xml:space="preserve">22 kwietnia </w:t>
      </w:r>
      <w:r w:rsidRPr="003961E5">
        <w:rPr>
          <w:rFonts w:ascii="Times New Roman" w:hAnsi="Times New Roman" w:cs="Times New Roman"/>
          <w:sz w:val="20"/>
        </w:rPr>
        <w:t>20</w:t>
      </w:r>
      <w:r w:rsidR="00644AC2">
        <w:rPr>
          <w:rFonts w:ascii="Times New Roman" w:hAnsi="Times New Roman" w:cs="Times New Roman"/>
          <w:sz w:val="20"/>
        </w:rPr>
        <w:t>15</w:t>
      </w:r>
      <w:r w:rsidRPr="003961E5">
        <w:rPr>
          <w:rFonts w:ascii="Times New Roman" w:hAnsi="Times New Roman" w:cs="Times New Roman"/>
          <w:sz w:val="20"/>
        </w:rPr>
        <w:t xml:space="preserve"> r. (Monitor UW </w:t>
      </w:r>
      <w:r w:rsidRPr="003961E5">
        <w:rPr>
          <w:rFonts w:ascii="Times New Roman" w:hAnsi="Times New Roman" w:cs="Times New Roman"/>
          <w:sz w:val="20"/>
        </w:rPr>
        <w:br/>
        <w:t>z 201</w:t>
      </w:r>
      <w:r w:rsidR="00644AC2">
        <w:rPr>
          <w:rFonts w:ascii="Times New Roman" w:hAnsi="Times New Roman" w:cs="Times New Roman"/>
          <w:sz w:val="20"/>
        </w:rPr>
        <w:t>5</w:t>
      </w:r>
      <w:r w:rsidRPr="003961E5">
        <w:rPr>
          <w:rFonts w:ascii="Times New Roman" w:hAnsi="Times New Roman" w:cs="Times New Roman"/>
          <w:sz w:val="20"/>
        </w:rPr>
        <w:t xml:space="preserve"> r. poz. </w:t>
      </w:r>
      <w:r w:rsidR="00644AC2">
        <w:rPr>
          <w:rFonts w:ascii="Times New Roman" w:hAnsi="Times New Roman" w:cs="Times New Roman"/>
          <w:sz w:val="20"/>
        </w:rPr>
        <w:t>71</w:t>
      </w:r>
      <w:r w:rsidRPr="00592B1F">
        <w:rPr>
          <w:rFonts w:ascii="Times New Roman" w:hAnsi="Times New Roman" w:cs="Times New Roman"/>
          <w:sz w:val="20"/>
        </w:rPr>
        <w:t xml:space="preserve">). </w:t>
      </w:r>
      <w:r w:rsidRPr="00332C6A">
        <w:rPr>
          <w:rFonts w:ascii="Times New Roman" w:hAnsi="Times New Roman" w:cs="Times New Roman"/>
          <w:sz w:val="20"/>
        </w:rPr>
        <w:t>Do średniej liczyć się będą wyłącznie przedmioty zrealizowane przez danego studenta na wskazanym kierunku. Jeśli student zastąpił (za zgodą tutora) jakiś przedmiot z minimum innym, do średniej liczony będzie przedmiot zdeklarowany. W przypadku, w którym student zrealizował zarówno przedmiot z minimum, jak i przedmiot / przedmioty zamienne</w:t>
      </w:r>
      <w:r w:rsidRPr="003961E5">
        <w:rPr>
          <w:rFonts w:ascii="Times New Roman" w:hAnsi="Times New Roman" w:cs="Times New Roman"/>
          <w:sz w:val="20"/>
        </w:rPr>
        <w:t>,</w:t>
      </w:r>
      <w:r w:rsidRPr="00332C6A">
        <w:rPr>
          <w:rFonts w:ascii="Times New Roman" w:hAnsi="Times New Roman" w:cs="Times New Roman"/>
          <w:sz w:val="20"/>
        </w:rPr>
        <w:t xml:space="preserve"> liczona będzie jedna ocena wskazana przez kandydata.</w:t>
      </w:r>
    </w:p>
  </w:footnote>
  <w:footnote w:id="4">
    <w:p w:rsidR="0068119F" w:rsidRPr="003961E5" w:rsidRDefault="0068119F" w:rsidP="0068119F">
      <w:pPr>
        <w:pStyle w:val="Tekstprzypisudolnego"/>
        <w:rPr>
          <w:rFonts w:ascii="Times New Roman" w:hAnsi="Times New Roman" w:cs="Times New Roman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</w:rPr>
        <w:t xml:space="preserve"> Chodzi o wszystkie zajęcia realizowane w ramach studiów w Kolegium, także te spoza kierunku, którego dotyczy niniejsze podanie.</w:t>
      </w:r>
    </w:p>
  </w:footnote>
  <w:footnote w:id="5">
    <w:p w:rsidR="0068119F" w:rsidRPr="00332C6A" w:rsidRDefault="0068119F" w:rsidP="0068119F">
      <w:pPr>
        <w:pStyle w:val="Akapitzlist"/>
        <w:ind w:left="0"/>
        <w:contextualSpacing/>
        <w:rPr>
          <w:rFonts w:ascii="Times New Roman" w:hAnsi="Times New Roman" w:cs="Times New Roman"/>
          <w:sz w:val="20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  <w:sz w:val="20"/>
        </w:rPr>
        <w:t xml:space="preserve"> Por. § 3</w:t>
      </w:r>
      <w:r w:rsidR="00431AC8">
        <w:rPr>
          <w:rFonts w:ascii="Times New Roman" w:hAnsi="Times New Roman" w:cs="Times New Roman"/>
          <w:sz w:val="20"/>
        </w:rPr>
        <w:t>6</w:t>
      </w:r>
      <w:r w:rsidRPr="003961E5">
        <w:rPr>
          <w:rFonts w:ascii="Times New Roman" w:hAnsi="Times New Roman" w:cs="Times New Roman"/>
          <w:sz w:val="20"/>
        </w:rPr>
        <w:t xml:space="preserve"> Regulaminu Studiów na Uniwersytecie Warszawskim z dn. </w:t>
      </w:r>
      <w:r w:rsidR="00431AC8">
        <w:rPr>
          <w:rFonts w:ascii="Times New Roman" w:hAnsi="Times New Roman" w:cs="Times New Roman"/>
          <w:sz w:val="20"/>
        </w:rPr>
        <w:t xml:space="preserve">22 kwietnia </w:t>
      </w:r>
      <w:r w:rsidRPr="003961E5">
        <w:rPr>
          <w:rFonts w:ascii="Times New Roman" w:hAnsi="Times New Roman" w:cs="Times New Roman"/>
          <w:sz w:val="20"/>
        </w:rPr>
        <w:t>20</w:t>
      </w:r>
      <w:r w:rsidR="00431AC8">
        <w:rPr>
          <w:rFonts w:ascii="Times New Roman" w:hAnsi="Times New Roman" w:cs="Times New Roman"/>
          <w:sz w:val="20"/>
        </w:rPr>
        <w:t>15</w:t>
      </w:r>
      <w:r w:rsidRPr="003961E5">
        <w:rPr>
          <w:rFonts w:ascii="Times New Roman" w:hAnsi="Times New Roman" w:cs="Times New Roman"/>
          <w:sz w:val="20"/>
        </w:rPr>
        <w:t xml:space="preserve"> r. (Monitor UW </w:t>
      </w:r>
      <w:r w:rsidRPr="003961E5">
        <w:rPr>
          <w:rFonts w:ascii="Times New Roman" w:hAnsi="Times New Roman" w:cs="Times New Roman"/>
          <w:sz w:val="20"/>
        </w:rPr>
        <w:br/>
      </w:r>
      <w:r w:rsidRPr="00592B1F">
        <w:rPr>
          <w:rFonts w:ascii="Times New Roman" w:hAnsi="Times New Roman" w:cs="Times New Roman"/>
          <w:sz w:val="20"/>
        </w:rPr>
        <w:t>z 201</w:t>
      </w:r>
      <w:r w:rsidR="00431AC8">
        <w:rPr>
          <w:rFonts w:ascii="Times New Roman" w:hAnsi="Times New Roman" w:cs="Times New Roman"/>
          <w:sz w:val="20"/>
        </w:rPr>
        <w:t>5</w:t>
      </w:r>
      <w:r w:rsidRPr="00592B1F">
        <w:rPr>
          <w:rFonts w:ascii="Times New Roman" w:hAnsi="Times New Roman" w:cs="Times New Roman"/>
          <w:sz w:val="20"/>
        </w:rPr>
        <w:t xml:space="preserve"> r. </w:t>
      </w:r>
      <w:r w:rsidR="00431AC8">
        <w:rPr>
          <w:rFonts w:ascii="Times New Roman" w:hAnsi="Times New Roman" w:cs="Times New Roman"/>
          <w:sz w:val="20"/>
        </w:rPr>
        <w:t>poz</w:t>
      </w:r>
      <w:r w:rsidRPr="00592B1F">
        <w:rPr>
          <w:rFonts w:ascii="Times New Roman" w:hAnsi="Times New Roman" w:cs="Times New Roman"/>
          <w:sz w:val="20"/>
        </w:rPr>
        <w:t xml:space="preserve">. </w:t>
      </w:r>
      <w:r w:rsidR="00431AC8">
        <w:rPr>
          <w:rFonts w:ascii="Times New Roman" w:hAnsi="Times New Roman" w:cs="Times New Roman"/>
          <w:sz w:val="20"/>
        </w:rPr>
        <w:t>71</w:t>
      </w:r>
      <w:r w:rsidRPr="00592B1F">
        <w:rPr>
          <w:rFonts w:ascii="Times New Roman" w:hAnsi="Times New Roman" w:cs="Times New Roman"/>
          <w:sz w:val="20"/>
        </w:rPr>
        <w:t>). Średnia ocen z przedmiotów nienależ</w:t>
      </w:r>
      <w:r w:rsidRPr="00B361D2">
        <w:rPr>
          <w:rFonts w:ascii="Times New Roman" w:hAnsi="Times New Roman" w:cs="Times New Roman"/>
          <w:sz w:val="20"/>
        </w:rPr>
        <w:t>ących do programu studiów</w:t>
      </w:r>
      <w:r w:rsidRPr="0097286A">
        <w:rPr>
          <w:rFonts w:ascii="Times New Roman" w:hAnsi="Times New Roman" w:cs="Times New Roman"/>
          <w:sz w:val="20"/>
        </w:rPr>
        <w:t xml:space="preserve"> </w:t>
      </w:r>
      <w:r w:rsidRPr="00332C6A">
        <w:rPr>
          <w:rFonts w:ascii="Times New Roman" w:hAnsi="Times New Roman" w:cs="Times New Roman"/>
          <w:sz w:val="20"/>
        </w:rPr>
        <w:t>kierunku, którego dotyczy niniejsze podanie, będzie brana pod uwagę w klasyfikacji punktowej podań tylko wtedy, gdy więcej niż jedna osoba uzyska tę samą punktację.</w:t>
      </w:r>
    </w:p>
  </w:footnote>
  <w:footnote w:id="6">
    <w:p w:rsidR="0068119F" w:rsidRPr="00332C6A" w:rsidRDefault="0068119F" w:rsidP="006811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  <w:sz w:val="20"/>
        </w:rPr>
        <w:t xml:space="preserve"> Por. § 3</w:t>
      </w:r>
      <w:r w:rsidR="00644AC2">
        <w:rPr>
          <w:rFonts w:ascii="Times New Roman" w:hAnsi="Times New Roman" w:cs="Times New Roman"/>
          <w:sz w:val="20"/>
        </w:rPr>
        <w:t>6</w:t>
      </w:r>
      <w:r w:rsidRPr="003961E5">
        <w:rPr>
          <w:rFonts w:ascii="Times New Roman" w:hAnsi="Times New Roman" w:cs="Times New Roman"/>
          <w:sz w:val="20"/>
        </w:rPr>
        <w:t xml:space="preserve"> Regulaminu Studiów na Uniwersytecie Warszawskim z dn. </w:t>
      </w:r>
      <w:r w:rsidR="00644AC2">
        <w:rPr>
          <w:rFonts w:ascii="Times New Roman" w:hAnsi="Times New Roman" w:cs="Times New Roman"/>
          <w:sz w:val="20"/>
        </w:rPr>
        <w:t>22 kwietnia</w:t>
      </w:r>
      <w:r w:rsidRPr="003961E5">
        <w:rPr>
          <w:rFonts w:ascii="Times New Roman" w:hAnsi="Times New Roman" w:cs="Times New Roman"/>
          <w:sz w:val="20"/>
        </w:rPr>
        <w:t xml:space="preserve"> 20</w:t>
      </w:r>
      <w:r w:rsidR="00644AC2">
        <w:rPr>
          <w:rFonts w:ascii="Times New Roman" w:hAnsi="Times New Roman" w:cs="Times New Roman"/>
          <w:sz w:val="20"/>
        </w:rPr>
        <w:t>15</w:t>
      </w:r>
      <w:r w:rsidRPr="003961E5">
        <w:rPr>
          <w:rFonts w:ascii="Times New Roman" w:hAnsi="Times New Roman" w:cs="Times New Roman"/>
          <w:sz w:val="20"/>
        </w:rPr>
        <w:t xml:space="preserve"> r. (Monitor UW </w:t>
      </w:r>
      <w:r w:rsidRPr="003961E5">
        <w:rPr>
          <w:rFonts w:ascii="Times New Roman" w:hAnsi="Times New Roman" w:cs="Times New Roman"/>
          <w:sz w:val="20"/>
        </w:rPr>
        <w:br/>
      </w:r>
      <w:r w:rsidRPr="00B361D2">
        <w:rPr>
          <w:rFonts w:ascii="Times New Roman" w:hAnsi="Times New Roman" w:cs="Times New Roman"/>
          <w:sz w:val="20"/>
        </w:rPr>
        <w:t>z 20</w:t>
      </w:r>
      <w:r w:rsidR="00644AC2">
        <w:rPr>
          <w:rFonts w:ascii="Times New Roman" w:hAnsi="Times New Roman" w:cs="Times New Roman"/>
          <w:sz w:val="20"/>
        </w:rPr>
        <w:t>15</w:t>
      </w:r>
      <w:r w:rsidRPr="00B361D2">
        <w:rPr>
          <w:rFonts w:ascii="Times New Roman" w:hAnsi="Times New Roman" w:cs="Times New Roman"/>
          <w:sz w:val="20"/>
        </w:rPr>
        <w:t xml:space="preserve"> r. </w:t>
      </w:r>
      <w:r w:rsidR="00644AC2">
        <w:rPr>
          <w:rFonts w:ascii="Times New Roman" w:hAnsi="Times New Roman" w:cs="Times New Roman"/>
          <w:sz w:val="20"/>
        </w:rPr>
        <w:t>poz. 71</w:t>
      </w:r>
      <w:r w:rsidRPr="00B361D2">
        <w:rPr>
          <w:rFonts w:ascii="Times New Roman" w:hAnsi="Times New Roman" w:cs="Times New Roman"/>
          <w:sz w:val="20"/>
        </w:rPr>
        <w:t>)</w:t>
      </w:r>
      <w:r w:rsidRPr="0097286A">
        <w:rPr>
          <w:rFonts w:ascii="Times New Roman" w:hAnsi="Times New Roman" w:cs="Times New Roman"/>
          <w:sz w:val="20"/>
        </w:rPr>
        <w:t>.</w:t>
      </w:r>
      <w:r w:rsidRPr="00332C6A">
        <w:rPr>
          <w:rFonts w:ascii="Times New Roman" w:hAnsi="Times New Roman" w:cs="Times New Roman"/>
          <w:sz w:val="20"/>
        </w:rPr>
        <w:t xml:space="preserve"> </w:t>
      </w:r>
      <w:r w:rsidRPr="00332C6A">
        <w:rPr>
          <w:rFonts w:ascii="Times New Roman" w:hAnsi="Times New Roman" w:cs="Times New Roman"/>
          <w:sz w:val="20"/>
          <w:szCs w:val="20"/>
        </w:rPr>
        <w:t>Średnia ocen z  dotychczasowych studiów w Kolegium MISH UW będzie brana pod uwagę w klasyfikacji punktowej podań tylko wtedy, gdy więcej niż jedna osoba uzyska tę samą punktację.</w:t>
      </w:r>
    </w:p>
    <w:p w:rsidR="0068119F" w:rsidRPr="003961E5" w:rsidRDefault="0068119F" w:rsidP="0068119F">
      <w:pPr>
        <w:pStyle w:val="Akapitzlist"/>
        <w:ind w:left="0"/>
        <w:contextualSpacing/>
        <w:rPr>
          <w:rFonts w:ascii="Times New Roman" w:hAnsi="Times New Roman" w:cs="Times New Roman"/>
          <w:sz w:val="20"/>
        </w:rPr>
      </w:pPr>
    </w:p>
  </w:footnote>
  <w:footnote w:id="7">
    <w:p w:rsidR="0068119F" w:rsidRPr="00332C6A" w:rsidRDefault="0068119F" w:rsidP="0068119F">
      <w:pPr>
        <w:pStyle w:val="Tekstprzypisudolnego"/>
        <w:rPr>
          <w:rFonts w:ascii="Times New Roman" w:hAnsi="Times New Roman" w:cs="Times New Roman"/>
        </w:rPr>
      </w:pPr>
      <w:r w:rsidRPr="003961E5">
        <w:rPr>
          <w:rStyle w:val="Odwoanieprzypisudolnego"/>
          <w:rFonts w:ascii="Times New Roman" w:hAnsi="Times New Roman" w:cs="Times New Roman"/>
        </w:rPr>
        <w:footnoteRef/>
      </w:r>
      <w:r w:rsidRPr="003961E5">
        <w:rPr>
          <w:rFonts w:ascii="Times New Roman" w:hAnsi="Times New Roman" w:cs="Times New Roman"/>
        </w:rPr>
        <w:t xml:space="preserve"> Zasady ocen</w:t>
      </w:r>
      <w:r w:rsidRPr="00592B1F">
        <w:rPr>
          <w:rFonts w:ascii="Times New Roman" w:hAnsi="Times New Roman" w:cs="Times New Roman"/>
        </w:rPr>
        <w:t>iania osiągnięć i aktywności</w:t>
      </w:r>
      <w:r w:rsidRPr="00B361D2">
        <w:rPr>
          <w:rFonts w:ascii="Times New Roman" w:hAnsi="Times New Roman" w:cs="Times New Roman"/>
        </w:rPr>
        <w:t>, o których mowa,</w:t>
      </w:r>
      <w:r w:rsidRPr="0097286A">
        <w:rPr>
          <w:rFonts w:ascii="Times New Roman" w:hAnsi="Times New Roman" w:cs="Times New Roman"/>
        </w:rPr>
        <w:t xml:space="preserve"> dostępne są na stronie Kolegium MISH UW oraz na stronie Samorządu Studentów Kolegium MISH UW. Uwaga! Student</w:t>
      </w:r>
      <w:r w:rsidR="00431AC8">
        <w:rPr>
          <w:rFonts w:ascii="Times New Roman" w:hAnsi="Times New Roman" w:cs="Times New Roman"/>
        </w:rPr>
        <w:t xml:space="preserve">ka/ Student </w:t>
      </w:r>
      <w:r w:rsidRPr="00332C6A">
        <w:rPr>
          <w:rFonts w:ascii="Times New Roman" w:hAnsi="Times New Roman" w:cs="Times New Roman"/>
        </w:rPr>
        <w:t xml:space="preserve">jest zobowiązany załączyć </w:t>
      </w:r>
      <w:r w:rsidRPr="00332C6A">
        <w:rPr>
          <w:rFonts w:ascii="Times New Roman" w:hAnsi="Times New Roman" w:cs="Times New Roman"/>
          <w:b/>
        </w:rPr>
        <w:t>pisemne potwierdzenia</w:t>
      </w:r>
      <w:r w:rsidRPr="00332C6A">
        <w:rPr>
          <w:rFonts w:ascii="Times New Roman" w:hAnsi="Times New Roman" w:cs="Times New Roman"/>
        </w:rPr>
        <w:t xml:space="preserve"> wszystkich informacji podanych w p. 11 podania.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849A3"/>
    <w:multiLevelType w:val="hybridMultilevel"/>
    <w:tmpl w:val="607AA4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9F"/>
    <w:rsid w:val="000D4AF0"/>
    <w:rsid w:val="00224C6D"/>
    <w:rsid w:val="0039723C"/>
    <w:rsid w:val="003D75A0"/>
    <w:rsid w:val="00431AC8"/>
    <w:rsid w:val="004B6622"/>
    <w:rsid w:val="00644AC2"/>
    <w:rsid w:val="0067264A"/>
    <w:rsid w:val="0068119F"/>
    <w:rsid w:val="00760B6E"/>
    <w:rsid w:val="00776B58"/>
    <w:rsid w:val="007C2130"/>
    <w:rsid w:val="008446C0"/>
    <w:rsid w:val="009B0C82"/>
    <w:rsid w:val="00C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D738"/>
  <w15:docId w15:val="{C48B07E2-6509-4941-AB10-5C1DE783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19F"/>
    <w:pPr>
      <w:spacing w:after="0" w:line="240" w:lineRule="auto"/>
      <w:ind w:left="708"/>
    </w:pPr>
    <w:rPr>
      <w:rFonts w:ascii="Bookman Old Style" w:eastAsia="Times New Roman" w:hAnsi="Bookman Old Style" w:cs="Tahoma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119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ahoma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119F"/>
    <w:rPr>
      <w:rFonts w:ascii="Bookman Old Style" w:eastAsia="Times New Roman" w:hAnsi="Bookman Old Style" w:cs="Tahoma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8119F"/>
    <w:pPr>
      <w:spacing w:after="0" w:line="240" w:lineRule="auto"/>
    </w:pPr>
    <w:rPr>
      <w:rFonts w:ascii="Bookman Old Style" w:eastAsia="Times New Roman" w:hAnsi="Bookman Old Style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119F"/>
    <w:rPr>
      <w:rFonts w:ascii="Bookman Old Style" w:eastAsia="Times New Roman" w:hAnsi="Bookman Old Style" w:cs="Tahoma"/>
      <w:sz w:val="20"/>
      <w:szCs w:val="20"/>
      <w:lang w:eastAsia="pl-PL"/>
    </w:rPr>
  </w:style>
  <w:style w:type="character" w:styleId="Odwoanieprzypisudolnego">
    <w:name w:val="footnote reference"/>
    <w:rsid w:val="0068119F"/>
    <w:rPr>
      <w:vertAlign w:val="superscript"/>
    </w:rPr>
  </w:style>
  <w:style w:type="character" w:styleId="Hipercze">
    <w:name w:val="Hyperlink"/>
    <w:rsid w:val="0068119F"/>
    <w:rPr>
      <w:color w:val="0563C1"/>
      <w:u w:val="single"/>
    </w:rPr>
  </w:style>
  <w:style w:type="character" w:styleId="Odwoaniedokomentarza">
    <w:name w:val="annotation reference"/>
    <w:rsid w:val="006811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119F"/>
    <w:pPr>
      <w:spacing w:after="0" w:line="240" w:lineRule="auto"/>
    </w:pPr>
    <w:rPr>
      <w:rFonts w:ascii="Bookman Old Style" w:eastAsia="Times New Roman" w:hAnsi="Bookman Old Style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8119F"/>
    <w:rPr>
      <w:rFonts w:ascii="Bookman Old Style" w:eastAsia="Times New Roman" w:hAnsi="Bookman Old Style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422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Rosner</dc:creator>
  <cp:lastModifiedBy>Anna Rosner</cp:lastModifiedBy>
  <cp:revision>2</cp:revision>
  <cp:lastPrinted>2018-07-16T08:51:00Z</cp:lastPrinted>
  <dcterms:created xsi:type="dcterms:W3CDTF">2018-07-16T10:24:00Z</dcterms:created>
  <dcterms:modified xsi:type="dcterms:W3CDTF">2018-07-16T10:24:00Z</dcterms:modified>
</cp:coreProperties>
</file>